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50687" w14:textId="0281CD0F" w:rsidR="001C6696" w:rsidRDefault="001C6696" w:rsidP="001C6696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  <w:r w:rsidRPr="001C6696">
        <w:rPr>
          <w:rFonts w:ascii="Interstate Mazda Regular" w:hAnsi="Interstate Mazda Regular"/>
          <w:b/>
          <w:sz w:val="32"/>
          <w:szCs w:val="32"/>
          <w:lang w:val="it-IT"/>
        </w:rPr>
        <w:t xml:space="preserve">Raduno </w:t>
      </w:r>
      <w:proofErr w:type="spellStart"/>
      <w:r w:rsidRPr="001C6696">
        <w:rPr>
          <w:rFonts w:ascii="Interstate Mazda Regular" w:hAnsi="Interstate Mazda Regular"/>
          <w:b/>
          <w:sz w:val="32"/>
          <w:szCs w:val="32"/>
          <w:lang w:val="it-IT"/>
        </w:rPr>
        <w:t>Jimba</w:t>
      </w:r>
      <w:proofErr w:type="spellEnd"/>
      <w:r w:rsidRPr="001C6696">
        <w:rPr>
          <w:rFonts w:ascii="Interstate Mazda Regular" w:hAnsi="Interstate Mazda Regular"/>
          <w:b/>
          <w:sz w:val="32"/>
          <w:szCs w:val="32"/>
          <w:lang w:val="it-IT"/>
        </w:rPr>
        <w:t xml:space="preserve"> </w:t>
      </w:r>
      <w:proofErr w:type="spellStart"/>
      <w:r w:rsidRPr="001C6696">
        <w:rPr>
          <w:rFonts w:ascii="Interstate Mazda Regular" w:hAnsi="Interstate Mazda Regular"/>
          <w:b/>
          <w:sz w:val="32"/>
          <w:szCs w:val="32"/>
          <w:lang w:val="it-IT"/>
        </w:rPr>
        <w:t>Ittai</w:t>
      </w:r>
      <w:proofErr w:type="spellEnd"/>
      <w:r w:rsidRPr="001C6696">
        <w:rPr>
          <w:rFonts w:ascii="Interstate Mazda Regular" w:hAnsi="Interstate Mazda Regular"/>
          <w:b/>
          <w:sz w:val="32"/>
          <w:szCs w:val="32"/>
          <w:lang w:val="it-IT"/>
        </w:rPr>
        <w:t xml:space="preserve"> CX-3 Club Italia: la passione sorge spontanea</w:t>
      </w:r>
    </w:p>
    <w:p w14:paraId="1355EA95" w14:textId="77777777" w:rsidR="001C6696" w:rsidRPr="001C6696" w:rsidRDefault="001C6696" w:rsidP="001C6696">
      <w:pPr>
        <w:pStyle w:val="ListParagraph"/>
        <w:spacing w:before="120" w:after="120"/>
        <w:ind w:left="0"/>
        <w:rPr>
          <w:rFonts w:ascii="Interstate Mazda Regular" w:hAnsi="Interstate Mazda Regular"/>
          <w:b/>
          <w:sz w:val="32"/>
          <w:szCs w:val="32"/>
          <w:lang w:val="it-IT"/>
        </w:rPr>
      </w:pPr>
    </w:p>
    <w:p w14:paraId="44783C10" w14:textId="77777777" w:rsidR="001C6696" w:rsidRPr="001C6696" w:rsidRDefault="001C6696" w:rsidP="001C6696">
      <w:pPr>
        <w:pStyle w:val="ListParagraph"/>
        <w:tabs>
          <w:tab w:val="left" w:pos="284"/>
        </w:tabs>
        <w:spacing w:line="360" w:lineRule="auto"/>
        <w:ind w:left="284"/>
        <w:rPr>
          <w:rFonts w:ascii="Interstate Mazda Regular" w:hAnsi="Interstate Mazda Regular"/>
          <w:sz w:val="20"/>
          <w:szCs w:val="20"/>
          <w:lang w:val="it-IT"/>
        </w:rPr>
      </w:pPr>
      <w:r w:rsidRPr="001C6696">
        <w:rPr>
          <w:rFonts w:ascii="Interstate Mazda Regular" w:hAnsi="Interstate Mazda Regular"/>
          <w:sz w:val="20"/>
          <w:szCs w:val="20"/>
          <w:lang w:val="it-IT"/>
        </w:rPr>
        <w:t xml:space="preserve">L’iniziativa del CX-3 Club Italia con la collaborazione di Auto </w:t>
      </w:r>
      <w:proofErr w:type="spellStart"/>
      <w:r w:rsidRPr="001C6696">
        <w:rPr>
          <w:rFonts w:ascii="Interstate Mazda Regular" w:hAnsi="Interstate Mazda Regular"/>
          <w:sz w:val="20"/>
          <w:szCs w:val="20"/>
          <w:lang w:val="it-IT"/>
        </w:rPr>
        <w:t>Ranghetti</w:t>
      </w:r>
      <w:proofErr w:type="spellEnd"/>
      <w:r w:rsidRPr="001C6696">
        <w:rPr>
          <w:rFonts w:ascii="Interstate Mazda Regular" w:hAnsi="Interstate Mazda Regular"/>
          <w:sz w:val="20"/>
          <w:szCs w:val="20"/>
          <w:lang w:val="it-IT"/>
        </w:rPr>
        <w:t xml:space="preserve"> Uno di Treviglio alimenta la passione e la voglia di condivisione tra i supporter del piccolo crossover di Hiroshima. </w:t>
      </w:r>
    </w:p>
    <w:p w14:paraId="53A5158B" w14:textId="3A7F329D" w:rsidR="001C6696" w:rsidRPr="001C6696" w:rsidRDefault="001C6696" w:rsidP="001C6696">
      <w:pPr>
        <w:widowControl w:val="0"/>
        <w:autoSpaceDE w:val="0"/>
        <w:autoSpaceDN w:val="0"/>
        <w:adjustRightInd w:val="0"/>
        <w:snapToGrid w:val="0"/>
        <w:spacing w:line="32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1C6696">
        <w:rPr>
          <w:rFonts w:ascii="Interstate Mazda Light" w:hAnsi="Interstate Mazda Light"/>
          <w:sz w:val="20"/>
          <w:szCs w:val="20"/>
          <w:u w:val="single"/>
          <w:lang w:val="it-IT"/>
        </w:rPr>
        <w:t>Bergano</w:t>
      </w:r>
      <w:proofErr w:type="spellEnd"/>
      <w:r w:rsidRPr="001C6696">
        <w:rPr>
          <w:rFonts w:ascii="Interstate Mazda Light" w:hAnsi="Interstate Mazda Light"/>
          <w:sz w:val="20"/>
          <w:szCs w:val="20"/>
          <w:u w:val="single"/>
          <w:lang w:val="it-IT"/>
        </w:rPr>
        <w:t>, aprile 2017.</w:t>
      </w:r>
      <w:r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</w:t>
      </w:r>
      <w:r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r w:rsidRPr="001C6696">
        <w:rPr>
          <w:rFonts w:ascii="Interstate Mazda Light" w:hAnsi="Interstate Mazda Light"/>
          <w:sz w:val="20"/>
          <w:szCs w:val="20"/>
          <w:lang w:val="it-IT"/>
        </w:rPr>
        <w:t>La passione è una componente fondamentale del DNA di ogni Mazda ed è parte integrante del modo di vivere la propria auto per chi possiede una Mazda.</w:t>
      </w:r>
    </w:p>
    <w:p w14:paraId="7F384644" w14:textId="77777777" w:rsidR="001C6696" w:rsidRPr="001C6696" w:rsidRDefault="001C6696" w:rsidP="001C6696">
      <w:pPr>
        <w:widowControl w:val="0"/>
        <w:autoSpaceDE w:val="0"/>
        <w:autoSpaceDN w:val="0"/>
        <w:adjustRightInd w:val="0"/>
        <w:snapToGrid w:val="0"/>
        <w:spacing w:line="32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C6696">
        <w:rPr>
          <w:rFonts w:ascii="Interstate Mazda Light" w:hAnsi="Interstate Mazda Light"/>
          <w:sz w:val="20"/>
          <w:szCs w:val="20"/>
          <w:lang w:val="it-IT"/>
        </w:rPr>
        <w:t>E la passione porta necessariamente alla condivisione: mettersi in contatto, incontrare, conoscere altri che appunto condividano questo sacro fuoco.</w:t>
      </w:r>
    </w:p>
    <w:p w14:paraId="2CEC9790" w14:textId="77777777" w:rsidR="001C6696" w:rsidRPr="001C6696" w:rsidRDefault="001C6696" w:rsidP="001C6696">
      <w:pPr>
        <w:widowControl w:val="0"/>
        <w:autoSpaceDE w:val="0"/>
        <w:autoSpaceDN w:val="0"/>
        <w:adjustRightInd w:val="0"/>
        <w:snapToGrid w:val="0"/>
        <w:spacing w:line="32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C6696">
        <w:rPr>
          <w:rFonts w:ascii="Interstate Mazda Light" w:hAnsi="Interstate Mazda Light"/>
          <w:sz w:val="20"/>
          <w:szCs w:val="20"/>
          <w:lang w:val="it-IT"/>
        </w:rPr>
        <w:t>Succede così sempre più spesso che nell’universo sconfinato del web, nella galassia dei social, man mano vadano nascendo “community” virtuali di appassionati di un determinato marchio o di un tal prodotto.</w:t>
      </w:r>
    </w:p>
    <w:p w14:paraId="0B7F48B5" w14:textId="77777777" w:rsidR="001C6696" w:rsidRPr="001C6696" w:rsidRDefault="001C6696" w:rsidP="001C6696">
      <w:pPr>
        <w:widowControl w:val="0"/>
        <w:autoSpaceDE w:val="0"/>
        <w:autoSpaceDN w:val="0"/>
        <w:adjustRightInd w:val="0"/>
        <w:snapToGrid w:val="0"/>
        <w:spacing w:line="32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C6696">
        <w:rPr>
          <w:rFonts w:ascii="Interstate Mazda Light" w:hAnsi="Interstate Mazda Light"/>
          <w:sz w:val="20"/>
          <w:szCs w:val="20"/>
          <w:lang w:val="it-IT"/>
        </w:rPr>
        <w:t>Questo è in particolar modo vero per Mazda che di community, sulla scorta anche dell’esperienza quasi trentennale di MX-5, può annoverarne ben più di qualcuna.</w:t>
      </w:r>
    </w:p>
    <w:p w14:paraId="2D14EF9E" w14:textId="77777777" w:rsidR="001C6696" w:rsidRPr="001C6696" w:rsidRDefault="001C6696" w:rsidP="001C6696">
      <w:pPr>
        <w:widowControl w:val="0"/>
        <w:autoSpaceDE w:val="0"/>
        <w:autoSpaceDN w:val="0"/>
        <w:adjustRightInd w:val="0"/>
        <w:snapToGrid w:val="0"/>
        <w:spacing w:line="32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C6696">
        <w:rPr>
          <w:rFonts w:ascii="Interstate Mazda Light" w:hAnsi="Interstate Mazda Light"/>
          <w:sz w:val="20"/>
          <w:szCs w:val="20"/>
          <w:lang w:val="it-IT"/>
        </w:rPr>
        <w:t>Tra le più recenti, e tra le più attive, stanno emergendo quelle dedicate ai prodotti di maggior successo come la community CX-3 Club Italia che raggruppa quasi 2000 tra possessori e aspiranti possessori del piccolo crossover Mazda.</w:t>
      </w:r>
    </w:p>
    <w:p w14:paraId="17394C27" w14:textId="77777777" w:rsidR="001C6696" w:rsidRPr="001C6696" w:rsidRDefault="001C6696" w:rsidP="001C6696">
      <w:pPr>
        <w:widowControl w:val="0"/>
        <w:autoSpaceDE w:val="0"/>
        <w:autoSpaceDN w:val="0"/>
        <w:adjustRightInd w:val="0"/>
        <w:snapToGrid w:val="0"/>
        <w:spacing w:line="32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C6696">
        <w:rPr>
          <w:rFonts w:ascii="Interstate Mazda Light" w:hAnsi="Interstate Mazda Light"/>
          <w:sz w:val="20"/>
          <w:szCs w:val="20"/>
          <w:lang w:val="it-IT"/>
        </w:rPr>
        <w:t>Quest’ultimo club è stato protagonista di un’iniziativa spontanea e praticamente estemporanea, con la collaborazione del concessionario di Treviglio (Bergamo), dando vita domenica 9 aprile ad un raduno-flash presso la sede del concessionario e successivamente in un agriturismo del bergamasco.</w:t>
      </w:r>
    </w:p>
    <w:p w14:paraId="0C2B4026" w14:textId="77777777" w:rsidR="001C6696" w:rsidRPr="001C6696" w:rsidRDefault="001C6696" w:rsidP="001C6696">
      <w:pPr>
        <w:widowControl w:val="0"/>
        <w:autoSpaceDE w:val="0"/>
        <w:autoSpaceDN w:val="0"/>
        <w:adjustRightInd w:val="0"/>
        <w:snapToGrid w:val="0"/>
        <w:spacing w:line="32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C6696">
        <w:rPr>
          <w:rFonts w:ascii="Interstate Mazda Light" w:hAnsi="Interstate Mazda Light"/>
          <w:sz w:val="20"/>
          <w:szCs w:val="20"/>
          <w:lang w:val="it-IT"/>
        </w:rPr>
        <w:t xml:space="preserve">Fulvio </w:t>
      </w:r>
      <w:proofErr w:type="spellStart"/>
      <w:r w:rsidRPr="001C6696">
        <w:rPr>
          <w:rFonts w:ascii="Interstate Mazda Light" w:hAnsi="Interstate Mazda Light"/>
          <w:sz w:val="20"/>
          <w:szCs w:val="20"/>
          <w:lang w:val="it-IT"/>
        </w:rPr>
        <w:t>Chiodaroli</w:t>
      </w:r>
      <w:proofErr w:type="spellEnd"/>
      <w:r w:rsidRPr="001C6696">
        <w:rPr>
          <w:rFonts w:ascii="Interstate Mazda Light" w:hAnsi="Interstate Mazda Light"/>
          <w:sz w:val="20"/>
          <w:szCs w:val="20"/>
          <w:lang w:val="it-IT"/>
        </w:rPr>
        <w:t>, uno degli organizzatori dell’incontro, descrive così l’evento:</w:t>
      </w:r>
    </w:p>
    <w:p w14:paraId="7248AC52" w14:textId="77777777" w:rsidR="001C6696" w:rsidRPr="001C6696" w:rsidRDefault="001C6696" w:rsidP="001C6696">
      <w:pPr>
        <w:widowControl w:val="0"/>
        <w:autoSpaceDE w:val="0"/>
        <w:autoSpaceDN w:val="0"/>
        <w:adjustRightInd w:val="0"/>
        <w:snapToGrid w:val="0"/>
        <w:spacing w:line="32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C6696">
        <w:rPr>
          <w:rFonts w:ascii="Interstate Mazda Light" w:hAnsi="Interstate Mazda Light"/>
          <w:sz w:val="20"/>
          <w:szCs w:val="20"/>
          <w:lang w:val="it-IT"/>
        </w:rPr>
        <w:t>“Questa piccola idea, questo piccolo desiderio...si è concretizzato nel migliore dei modi. Inaspettatamente ha avuto un buon richiamo e sia l'incontro mattutino sia il pranzo si sono svolti all'insegna di grandi sorrisi e calorose strette di mano al momento del ritorno a casa: chi a Milano, chi a Como, chi Varese e chi in Svizzera.</w:t>
      </w:r>
    </w:p>
    <w:p w14:paraId="6907C0AB" w14:textId="4C23D990" w:rsidR="001C6696" w:rsidRPr="001C6696" w:rsidRDefault="001C6696" w:rsidP="001C6696">
      <w:pPr>
        <w:widowControl w:val="0"/>
        <w:autoSpaceDE w:val="0"/>
        <w:autoSpaceDN w:val="0"/>
        <w:adjustRightInd w:val="0"/>
        <w:snapToGrid w:val="0"/>
        <w:spacing w:line="32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C6696">
        <w:rPr>
          <w:rFonts w:ascii="Interstate Mazda Light" w:hAnsi="Interstate Mazda Light"/>
          <w:sz w:val="20"/>
          <w:szCs w:val="20"/>
          <w:lang w:val="it-IT"/>
        </w:rPr>
        <w:t xml:space="preserve">Durante l'incontro presso la concessionaria Mazda Auto </w:t>
      </w:r>
      <w:proofErr w:type="spellStart"/>
      <w:r w:rsidRPr="001C6696">
        <w:rPr>
          <w:rFonts w:ascii="Interstate Mazda Light" w:hAnsi="Interstate Mazda Light"/>
          <w:sz w:val="20"/>
          <w:szCs w:val="20"/>
          <w:lang w:val="it-IT"/>
        </w:rPr>
        <w:t>Ranghetti</w:t>
      </w:r>
      <w:proofErr w:type="spellEnd"/>
      <w:r w:rsidRPr="001C6696">
        <w:rPr>
          <w:rFonts w:ascii="Interstate Mazda Light" w:hAnsi="Interstate Mazda Light"/>
          <w:sz w:val="20"/>
          <w:szCs w:val="20"/>
          <w:lang w:val="it-IT"/>
        </w:rPr>
        <w:t xml:space="preserve"> Uno, Enrico </w:t>
      </w:r>
      <w:proofErr w:type="spellStart"/>
      <w:r w:rsidRPr="001C6696">
        <w:rPr>
          <w:rFonts w:ascii="Interstate Mazda Light" w:hAnsi="Interstate Mazda Light"/>
          <w:sz w:val="20"/>
          <w:szCs w:val="20"/>
          <w:lang w:val="it-IT"/>
        </w:rPr>
        <w:t>Ranghetti</w:t>
      </w:r>
      <w:proofErr w:type="spellEnd"/>
      <w:r w:rsidRPr="001C6696">
        <w:rPr>
          <w:rFonts w:ascii="Interstate Mazda Light" w:hAnsi="Interstate Mazda Light"/>
          <w:sz w:val="20"/>
          <w:szCs w:val="20"/>
          <w:lang w:val="it-IT"/>
        </w:rPr>
        <w:t xml:space="preserve">, ottimo anfitrione </w:t>
      </w:r>
      <w:r w:rsidRPr="001C6696">
        <w:rPr>
          <w:rFonts w:ascii="Interstate Mazda Light" w:hAnsi="Interstate Mazda Light"/>
          <w:sz w:val="20"/>
          <w:szCs w:val="20"/>
          <w:lang w:val="it-IT"/>
        </w:rPr>
        <w:t>nonché</w:t>
      </w:r>
      <w:r w:rsidRPr="001C6696">
        <w:rPr>
          <w:rFonts w:ascii="Interstate Mazda Light" w:hAnsi="Interstate Mazda Light"/>
          <w:sz w:val="20"/>
          <w:szCs w:val="20"/>
          <w:lang w:val="it-IT"/>
        </w:rPr>
        <w:t xml:space="preserve"> persona che ormai posso definire un amico, abbiamo assaporato un ottimo brunch salato, accompagnato da bevande rigorosamente analcoliche mentre finalmente ci si conosceva di persona, e non solo tramite linee di testo e foto sui social. </w:t>
      </w:r>
    </w:p>
    <w:p w14:paraId="69775C20" w14:textId="57E06D99" w:rsidR="001C6696" w:rsidRPr="001C6696" w:rsidRDefault="001C6696" w:rsidP="001C6696">
      <w:pPr>
        <w:widowControl w:val="0"/>
        <w:autoSpaceDE w:val="0"/>
        <w:autoSpaceDN w:val="0"/>
        <w:adjustRightInd w:val="0"/>
        <w:snapToGrid w:val="0"/>
        <w:spacing w:line="32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C6696">
        <w:rPr>
          <w:rFonts w:ascii="Interstate Mazda Light" w:hAnsi="Interstate Mazda Light"/>
          <w:sz w:val="20"/>
          <w:szCs w:val="20"/>
          <w:lang w:val="it-IT"/>
        </w:rPr>
        <w:t>Ai possessori di CX</w:t>
      </w:r>
      <w:r w:rsidR="00BB47AF">
        <w:rPr>
          <w:rFonts w:ascii="Interstate Mazda Light" w:hAnsi="Interstate Mazda Light"/>
          <w:sz w:val="20"/>
          <w:szCs w:val="20"/>
          <w:lang w:val="it-IT"/>
        </w:rPr>
        <w:t>-</w:t>
      </w:r>
      <w:r w:rsidRPr="001C6696">
        <w:rPr>
          <w:rFonts w:ascii="Interstate Mazda Light" w:hAnsi="Interstate Mazda Light"/>
          <w:sz w:val="20"/>
          <w:szCs w:val="20"/>
          <w:lang w:val="it-IT"/>
        </w:rPr>
        <w:t>3 abbiamo consegnato un piccolo omaggio, un adesivo con i “</w:t>
      </w:r>
      <w:proofErr w:type="spellStart"/>
      <w:r w:rsidRPr="001C6696">
        <w:rPr>
          <w:rFonts w:ascii="Interstate Mazda Light" w:hAnsi="Interstate Mazda Light"/>
          <w:sz w:val="20"/>
          <w:szCs w:val="20"/>
          <w:lang w:val="it-IT"/>
        </w:rPr>
        <w:t>kanji</w:t>
      </w:r>
      <w:proofErr w:type="spellEnd"/>
      <w:r w:rsidRPr="001C6696">
        <w:rPr>
          <w:rFonts w:ascii="Interstate Mazda Light" w:hAnsi="Interstate Mazda Light"/>
          <w:sz w:val="20"/>
          <w:szCs w:val="20"/>
          <w:lang w:val="it-IT"/>
        </w:rPr>
        <w:t>” (ideogrammi Giapponesi) JINBA ITTAI.</w:t>
      </w:r>
    </w:p>
    <w:p w14:paraId="23162912" w14:textId="6DAD3ECC" w:rsidR="001C6696" w:rsidRPr="001C6696" w:rsidRDefault="001C6696" w:rsidP="001C6696">
      <w:pPr>
        <w:widowControl w:val="0"/>
        <w:autoSpaceDE w:val="0"/>
        <w:autoSpaceDN w:val="0"/>
        <w:adjustRightInd w:val="0"/>
        <w:snapToGrid w:val="0"/>
        <w:spacing w:line="32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C6696">
        <w:rPr>
          <w:rFonts w:ascii="Interstate Mazda Light" w:hAnsi="Interstate Mazda Light"/>
          <w:sz w:val="20"/>
          <w:szCs w:val="20"/>
          <w:lang w:val="it-IT"/>
        </w:rPr>
        <w:lastRenderedPageBreak/>
        <w:t>Successivamente ci siamo spostati nel luogo deputato per il pranzo: un agriturismo immerso nelle verdi campagne della bassa bergamasca fortunatamente baciate da un caldo sole primaverile. Un tragitto di venti minuti dove le</w:t>
      </w:r>
      <w:r w:rsidR="00BB47AF">
        <w:rPr>
          <w:rFonts w:ascii="Interstate Mazda Light" w:hAnsi="Interstate Mazda Light"/>
          <w:sz w:val="20"/>
          <w:szCs w:val="20"/>
          <w:lang w:val="it-IT"/>
        </w:rPr>
        <w:t xml:space="preserve"> CX-</w:t>
      </w:r>
      <w:r w:rsidRPr="001C6696">
        <w:rPr>
          <w:rFonts w:ascii="Interstate Mazda Light" w:hAnsi="Interstate Mazda Light"/>
          <w:sz w:val="20"/>
          <w:szCs w:val="20"/>
          <w:lang w:val="it-IT"/>
        </w:rPr>
        <w:t>3 della carovana non sono di certo passate inosservate.</w:t>
      </w:r>
    </w:p>
    <w:p w14:paraId="24324B2B" w14:textId="77777777" w:rsidR="001C6696" w:rsidRPr="001C6696" w:rsidRDefault="001C6696" w:rsidP="001C6696">
      <w:pPr>
        <w:widowControl w:val="0"/>
        <w:autoSpaceDE w:val="0"/>
        <w:autoSpaceDN w:val="0"/>
        <w:adjustRightInd w:val="0"/>
        <w:snapToGrid w:val="0"/>
        <w:spacing w:line="32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C6696">
        <w:rPr>
          <w:rFonts w:ascii="Interstate Mazda Light" w:hAnsi="Interstate Mazda Light"/>
          <w:sz w:val="20"/>
          <w:szCs w:val="20"/>
          <w:lang w:val="it-IT"/>
        </w:rPr>
        <w:t>Quando ci siamo salutati quello che volevamo era p</w:t>
      </w:r>
      <w:bookmarkStart w:id="0" w:name="_GoBack"/>
      <w:bookmarkEnd w:id="0"/>
      <w:r w:rsidRPr="001C6696">
        <w:rPr>
          <w:rFonts w:ascii="Interstate Mazda Light" w:hAnsi="Interstate Mazda Light"/>
          <w:sz w:val="20"/>
          <w:szCs w:val="20"/>
          <w:lang w:val="it-IT"/>
        </w:rPr>
        <w:t>oter replicare quanto prima questa esperienza in futuro. Sempre sotto il segno di MAZDA!"</w:t>
      </w:r>
    </w:p>
    <w:p w14:paraId="387A69DE" w14:textId="77777777" w:rsidR="001C6696" w:rsidRPr="001C6696" w:rsidRDefault="001C6696" w:rsidP="001C6696">
      <w:pPr>
        <w:widowControl w:val="0"/>
        <w:autoSpaceDE w:val="0"/>
        <w:autoSpaceDN w:val="0"/>
        <w:adjustRightInd w:val="0"/>
        <w:snapToGrid w:val="0"/>
        <w:spacing w:line="32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C6696">
        <w:rPr>
          <w:rFonts w:ascii="Interstate Mazda Light" w:hAnsi="Interstate Mazda Light"/>
          <w:sz w:val="20"/>
          <w:szCs w:val="20"/>
          <w:lang w:val="it-IT"/>
        </w:rPr>
        <w:t>Secondo la scienza la passione è una “iniezione chimica di felicità”.</w:t>
      </w:r>
    </w:p>
    <w:p w14:paraId="4B3C3ACC" w14:textId="77777777" w:rsidR="001C6696" w:rsidRPr="001C6696" w:rsidRDefault="001C6696" w:rsidP="001C6696">
      <w:pPr>
        <w:widowControl w:val="0"/>
        <w:autoSpaceDE w:val="0"/>
        <w:autoSpaceDN w:val="0"/>
        <w:adjustRightInd w:val="0"/>
        <w:snapToGrid w:val="0"/>
        <w:spacing w:line="320" w:lineRule="atLeast"/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1C6696">
        <w:rPr>
          <w:rFonts w:ascii="Interstate Mazda Light" w:hAnsi="Interstate Mazda Light"/>
          <w:sz w:val="20"/>
          <w:szCs w:val="20"/>
          <w:lang w:val="it-IT"/>
        </w:rPr>
        <w:t xml:space="preserve">Noi di Mazda siamo orgogliosi che i nostri prodotti contribuiscano a regalare queste sensazioni ai nostri clienti, perché in questo crediamo vi sia il significato più profondo della filosofia che ad Hiroshima e nel resto del mondo Mazda chiamano </w:t>
      </w:r>
      <w:proofErr w:type="spellStart"/>
      <w:r w:rsidRPr="001C6696">
        <w:rPr>
          <w:rFonts w:ascii="Interstate Mazda Light" w:hAnsi="Interstate Mazda Light"/>
          <w:sz w:val="20"/>
          <w:szCs w:val="20"/>
          <w:lang w:val="it-IT"/>
        </w:rPr>
        <w:t>Jimba</w:t>
      </w:r>
      <w:proofErr w:type="spellEnd"/>
      <w:r w:rsidRPr="001C6696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1C6696">
        <w:rPr>
          <w:rFonts w:ascii="Interstate Mazda Light" w:hAnsi="Interstate Mazda Light"/>
          <w:sz w:val="20"/>
          <w:szCs w:val="20"/>
          <w:lang w:val="it-IT"/>
        </w:rPr>
        <w:t>Ittai</w:t>
      </w:r>
      <w:proofErr w:type="spellEnd"/>
      <w:r w:rsidRPr="001C6696">
        <w:rPr>
          <w:rFonts w:ascii="Interstate Mazda Light" w:hAnsi="Interstate Mazda Light"/>
          <w:sz w:val="20"/>
          <w:szCs w:val="20"/>
          <w:lang w:val="it-IT"/>
        </w:rPr>
        <w:t xml:space="preserve">.  </w:t>
      </w:r>
    </w:p>
    <w:p w14:paraId="2359A53E" w14:textId="77777777" w:rsidR="001C6696" w:rsidRPr="000107C0" w:rsidRDefault="001C6696" w:rsidP="000107C0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1C6696" w:rsidRPr="000107C0" w:rsidSect="00F441D7">
      <w:headerReference w:type="default" r:id="rId9"/>
      <w:footerReference w:type="default" r:id="rId10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3CFBB" w14:textId="77777777" w:rsidR="00DA2201" w:rsidRDefault="00DA2201" w:rsidP="00420EE9">
      <w:r>
        <w:separator/>
      </w:r>
    </w:p>
  </w:endnote>
  <w:endnote w:type="continuationSeparator" w:id="0">
    <w:p w14:paraId="6A365031" w14:textId="77777777" w:rsidR="00DA2201" w:rsidRDefault="00DA2201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altName w:val="Interstate Mazda Light"/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B2A11" w14:textId="77777777" w:rsidR="00DA2201" w:rsidRDefault="00DA2201" w:rsidP="00420EE9">
      <w:r>
        <w:separator/>
      </w:r>
    </w:p>
  </w:footnote>
  <w:footnote w:type="continuationSeparator" w:id="0">
    <w:p w14:paraId="26D43A1C" w14:textId="77777777" w:rsidR="00DA2201" w:rsidRDefault="00DA2201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464"/>
    <w:multiLevelType w:val="hybridMultilevel"/>
    <w:tmpl w:val="E3B2CDDA"/>
    <w:lvl w:ilvl="0" w:tplc="6682ED44">
      <w:start w:val="12"/>
      <w:numFmt w:val="bullet"/>
      <w:lvlText w:val="-"/>
      <w:lvlJc w:val="left"/>
      <w:pPr>
        <w:ind w:left="720" w:hanging="360"/>
      </w:pPr>
      <w:rPr>
        <w:rFonts w:ascii="Interstate Mazda Regular" w:eastAsiaTheme="minorEastAsia" w:hAnsi="Interstate Mazda Regular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1D13"/>
    <w:multiLevelType w:val="hybridMultilevel"/>
    <w:tmpl w:val="5470A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9326C"/>
    <w:multiLevelType w:val="hybridMultilevel"/>
    <w:tmpl w:val="19E6E524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E090594"/>
    <w:multiLevelType w:val="hybridMultilevel"/>
    <w:tmpl w:val="645223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107C0"/>
    <w:rsid w:val="000D4835"/>
    <w:rsid w:val="0019632C"/>
    <w:rsid w:val="001C6696"/>
    <w:rsid w:val="0020715C"/>
    <w:rsid w:val="002C1EA6"/>
    <w:rsid w:val="002F5DE9"/>
    <w:rsid w:val="00322E93"/>
    <w:rsid w:val="003352AE"/>
    <w:rsid w:val="0034143A"/>
    <w:rsid w:val="003940B3"/>
    <w:rsid w:val="00420EE9"/>
    <w:rsid w:val="00436C7F"/>
    <w:rsid w:val="004C025A"/>
    <w:rsid w:val="00550962"/>
    <w:rsid w:val="0056660E"/>
    <w:rsid w:val="005D6B10"/>
    <w:rsid w:val="005E3CBD"/>
    <w:rsid w:val="00624D80"/>
    <w:rsid w:val="006374D6"/>
    <w:rsid w:val="006D3127"/>
    <w:rsid w:val="0070703D"/>
    <w:rsid w:val="00710177"/>
    <w:rsid w:val="00740860"/>
    <w:rsid w:val="00775069"/>
    <w:rsid w:val="007C2EA6"/>
    <w:rsid w:val="007D70FD"/>
    <w:rsid w:val="00850939"/>
    <w:rsid w:val="00867E96"/>
    <w:rsid w:val="00875A2B"/>
    <w:rsid w:val="00892BFF"/>
    <w:rsid w:val="008B7656"/>
    <w:rsid w:val="008E067F"/>
    <w:rsid w:val="008F569E"/>
    <w:rsid w:val="008F7A1E"/>
    <w:rsid w:val="00956E78"/>
    <w:rsid w:val="00980BEC"/>
    <w:rsid w:val="00981767"/>
    <w:rsid w:val="009C4B57"/>
    <w:rsid w:val="00A03648"/>
    <w:rsid w:val="00A15C9A"/>
    <w:rsid w:val="00B217E0"/>
    <w:rsid w:val="00B94A41"/>
    <w:rsid w:val="00BB47AF"/>
    <w:rsid w:val="00C77127"/>
    <w:rsid w:val="00C906C1"/>
    <w:rsid w:val="00C90CC6"/>
    <w:rsid w:val="00CC7DB3"/>
    <w:rsid w:val="00CE144B"/>
    <w:rsid w:val="00CE7DB8"/>
    <w:rsid w:val="00D45F25"/>
    <w:rsid w:val="00D64690"/>
    <w:rsid w:val="00D843E7"/>
    <w:rsid w:val="00DA2201"/>
    <w:rsid w:val="00F441D7"/>
    <w:rsid w:val="00FB1178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2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CB0E95-16B9-4AB3-892D-045DBAE6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4</cp:revision>
  <cp:lastPrinted>2016-01-15T10:18:00Z</cp:lastPrinted>
  <dcterms:created xsi:type="dcterms:W3CDTF">2017-04-12T14:45:00Z</dcterms:created>
  <dcterms:modified xsi:type="dcterms:W3CDTF">2017-04-12T14:45:00Z</dcterms:modified>
</cp:coreProperties>
</file>